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DD" w:rsidRPr="00314FDD" w:rsidRDefault="00373B1F" w:rsidP="00314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373B1F">
        <w:rPr>
          <w:rFonts w:ascii="Times New Roman" w:hAnsi="Times New Roman"/>
          <w:b/>
          <w:sz w:val="28"/>
          <w:szCs w:val="28"/>
          <w:lang w:val="ru-RU" w:eastAsia="ru-RU"/>
        </w:rPr>
        <w:t xml:space="preserve">Положение о  Международном конкурсе  </w:t>
      </w:r>
      <w:r w:rsidR="00314FDD">
        <w:rPr>
          <w:rFonts w:ascii="Times New Roman" w:hAnsi="Times New Roman"/>
          <w:b/>
          <w:sz w:val="28"/>
          <w:szCs w:val="28"/>
          <w:lang w:val="ru-RU" w:eastAsia="ru-RU"/>
        </w:rPr>
        <w:t>родного языка «</w:t>
      </w:r>
      <w:r w:rsidR="00314FDD" w:rsidRPr="00314FDD">
        <w:rPr>
          <w:rFonts w:ascii="Times New Roman" w:hAnsi="Times New Roman"/>
          <w:b/>
          <w:sz w:val="28"/>
          <w:szCs w:val="28"/>
          <w:lang w:val="ru-RU" w:eastAsia="ru-RU"/>
        </w:rPr>
        <w:t>Много языков на свете разных</w:t>
      </w:r>
      <w:r w:rsidR="00314FDD">
        <w:rPr>
          <w:rFonts w:ascii="Times New Roman" w:hAnsi="Times New Roman"/>
          <w:b/>
          <w:sz w:val="28"/>
          <w:szCs w:val="28"/>
          <w:lang w:val="ru-RU" w:eastAsia="ru-RU"/>
        </w:rPr>
        <w:t>»</w:t>
      </w:r>
    </w:p>
    <w:p w:rsidR="00373B1F" w:rsidRPr="00373B1F" w:rsidRDefault="00373B1F" w:rsidP="00314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73B1F" w:rsidRPr="00373B1F" w:rsidRDefault="00373B1F" w:rsidP="00373B1F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lang w:val="ru-RU" w:eastAsia="ru-RU"/>
        </w:rPr>
      </w:pPr>
    </w:p>
    <w:p w:rsidR="00D4402D" w:rsidRPr="00D4402D" w:rsidRDefault="00D4402D" w:rsidP="00D4402D">
      <w:pPr>
        <w:pStyle w:val="1"/>
        <w:numPr>
          <w:ilvl w:val="0"/>
          <w:numId w:val="10"/>
        </w:numPr>
        <w:shd w:val="clear" w:color="auto" w:fill="FFFFFF"/>
        <w:spacing w:after="150" w:line="343" w:lineRule="atLeast"/>
        <w:ind w:left="284" w:hanging="284"/>
        <w:jc w:val="both"/>
        <w:textAlignment w:val="top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>ОБЩЕЕ ПОЛОЖЕНИЕ</w:t>
      </w:r>
    </w:p>
    <w:p w:rsidR="00314FDD" w:rsidRDefault="00314FDD" w:rsidP="00314FD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1.1 </w:t>
      </w:r>
      <w:r w:rsidR="00D4402D" w:rsidRPr="00314FDD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Настоящее Положение определяет условия организации и проведения Международного конкурса </w:t>
      </w:r>
      <w:r w:rsidRPr="00314FDD">
        <w:rPr>
          <w:rFonts w:ascii="Times New Roman" w:hAnsi="Times New Roman"/>
          <w:color w:val="000000"/>
          <w:sz w:val="24"/>
          <w:szCs w:val="24"/>
          <w:lang w:val="ru-RU" w:eastAsia="ru-RU"/>
        </w:rPr>
        <w:t>родного языка «Много языков на свете разных»</w:t>
      </w:r>
      <w:r>
        <w:rPr>
          <w:rFonts w:ascii="Times New Roman" w:hAnsi="Times New Roman"/>
          <w:color w:val="000000"/>
          <w:lang w:val="ru-RU" w:eastAsia="ru-RU"/>
        </w:rPr>
        <w:t>.</w:t>
      </w:r>
    </w:p>
    <w:p w:rsidR="00D4402D" w:rsidRPr="00314FDD" w:rsidRDefault="00314FDD" w:rsidP="00314FDD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1.2  </w:t>
      </w:r>
      <w:r w:rsidR="00D4402D" w:rsidRPr="00314FDD">
        <w:rPr>
          <w:rFonts w:ascii="Times New Roman" w:hAnsi="Times New Roman"/>
          <w:color w:val="000000"/>
          <w:lang w:val="ru-RU" w:eastAsia="ru-RU"/>
        </w:rPr>
        <w:t>Организатором конкурсов является Международный инновационный центр «</w:t>
      </w:r>
      <w:proofErr w:type="spellStart"/>
      <w:r w:rsidR="00D4402D" w:rsidRPr="00314FDD">
        <w:rPr>
          <w:rFonts w:ascii="Times New Roman" w:hAnsi="Times New Roman"/>
          <w:color w:val="000000"/>
          <w:lang w:val="ru-RU" w:eastAsia="ru-RU"/>
        </w:rPr>
        <w:t>Perspektiva</w:t>
      </w:r>
      <w:proofErr w:type="spellEnd"/>
      <w:r w:rsidR="005A2C3B"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r w:rsidR="00D4402D" w:rsidRPr="00314FDD">
        <w:rPr>
          <w:rFonts w:ascii="Times New Roman" w:hAnsi="Times New Roman"/>
          <w:color w:val="000000"/>
          <w:lang w:val="ru-RU" w:eastAsia="ru-RU"/>
        </w:rPr>
        <w:t>plus</w:t>
      </w:r>
      <w:proofErr w:type="spellEnd"/>
      <w:r w:rsidR="00D4402D" w:rsidRPr="00314FDD">
        <w:rPr>
          <w:rFonts w:ascii="Times New Roman" w:hAnsi="Times New Roman"/>
          <w:color w:val="000000"/>
          <w:lang w:val="ru-RU" w:eastAsia="ru-RU"/>
        </w:rPr>
        <w:t xml:space="preserve">», г. Теплице, Чехия </w:t>
      </w:r>
      <w:proofErr w:type="gramStart"/>
      <w:r w:rsidR="00D4402D" w:rsidRPr="00314FDD">
        <w:rPr>
          <w:rFonts w:ascii="Times New Roman" w:hAnsi="Times New Roman"/>
          <w:color w:val="000000"/>
          <w:lang w:val="ru-RU" w:eastAsia="ru-RU"/>
        </w:rPr>
        <w:t xml:space="preserve">( </w:t>
      </w:r>
      <w:proofErr w:type="spellStart"/>
      <w:proofErr w:type="gramEnd"/>
      <w:r w:rsidR="00D4402D" w:rsidRPr="00314FDD">
        <w:rPr>
          <w:rFonts w:ascii="Times New Roman" w:hAnsi="Times New Roman"/>
          <w:color w:val="000000"/>
          <w:lang w:val="ru-RU" w:eastAsia="ru-RU"/>
        </w:rPr>
        <w:t>Masarykova</w:t>
      </w:r>
      <w:proofErr w:type="spellEnd"/>
      <w:r w:rsidR="005A2C3B"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r w:rsidR="00D4402D" w:rsidRPr="00314FDD">
        <w:rPr>
          <w:rFonts w:ascii="Times New Roman" w:hAnsi="Times New Roman"/>
          <w:color w:val="000000"/>
          <w:lang w:val="ru-RU" w:eastAsia="ru-RU"/>
        </w:rPr>
        <w:t>třída</w:t>
      </w:r>
      <w:proofErr w:type="spellEnd"/>
      <w:r w:rsidR="00D4402D" w:rsidRPr="00314FDD">
        <w:rPr>
          <w:rFonts w:ascii="Times New Roman" w:hAnsi="Times New Roman"/>
          <w:color w:val="000000"/>
          <w:lang w:val="ru-RU" w:eastAsia="ru-RU"/>
        </w:rPr>
        <w:t xml:space="preserve"> 668/29).</w:t>
      </w:r>
    </w:p>
    <w:p w:rsidR="00D4402D" w:rsidRPr="00D4402D" w:rsidRDefault="00D4402D" w:rsidP="00D4402D">
      <w:pPr>
        <w:spacing w:after="0" w:line="273" w:lineRule="exact"/>
        <w:rPr>
          <w:rFonts w:ascii="Times New Roman" w:hAnsi="Times New Roman"/>
          <w:b/>
          <w:i/>
          <w:sz w:val="24"/>
          <w:szCs w:val="24"/>
          <w:u w:val="single"/>
          <w:lang w:val="ru-RU" w:eastAsia="ru-RU"/>
        </w:rPr>
      </w:pPr>
      <w:r w:rsidRPr="00D4402D">
        <w:rPr>
          <w:rFonts w:ascii="Times New Roman" w:hAnsi="Times New Roman"/>
          <w:b/>
          <w:i/>
          <w:sz w:val="24"/>
          <w:szCs w:val="24"/>
          <w:u w:val="single"/>
          <w:lang w:val="ru-RU" w:eastAsia="ru-RU"/>
        </w:rPr>
        <w:t>По всем вопросам обращаться:</w:t>
      </w:r>
    </w:p>
    <w:p w:rsidR="00D4402D" w:rsidRPr="00D4402D" w:rsidRDefault="00D4402D" w:rsidP="00D4402D">
      <w:pPr>
        <w:numPr>
          <w:ilvl w:val="0"/>
          <w:numId w:val="11"/>
        </w:numPr>
        <w:spacing w:after="0" w:line="273" w:lineRule="exact"/>
        <w:contextualSpacing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D4402D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Электронная почта: </w:t>
      </w:r>
      <w:r w:rsidR="00CD7EB9">
        <w:rPr>
          <w:rFonts w:ascii="Times New Roman" w:hAnsi="Times New Roman"/>
          <w:b/>
          <w:i/>
          <w:sz w:val="24"/>
          <w:szCs w:val="24"/>
          <w:lang w:eastAsia="ru-RU"/>
        </w:rPr>
        <w:t>perspektiva.1969</w:t>
      </w:r>
      <w:hyperlink r:id="rId6" w:history="1">
        <w:r w:rsidR="006A0FA2" w:rsidRPr="006A0FA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@gmail.com</w:t>
        </w:r>
      </w:hyperlink>
    </w:p>
    <w:p w:rsidR="00D4402D" w:rsidRPr="00D4402D" w:rsidRDefault="00D4402D" w:rsidP="00D4402D">
      <w:pPr>
        <w:numPr>
          <w:ilvl w:val="0"/>
          <w:numId w:val="11"/>
        </w:numPr>
        <w:spacing w:after="0" w:line="273" w:lineRule="exact"/>
        <w:contextualSpacing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proofErr w:type="spellStart"/>
      <w:r w:rsidRPr="00D4402D">
        <w:rPr>
          <w:rFonts w:ascii="Times New Roman" w:hAnsi="Times New Roman"/>
          <w:b/>
          <w:i/>
          <w:sz w:val="24"/>
          <w:szCs w:val="24"/>
          <w:lang w:val="ru-RU" w:eastAsia="ru-RU"/>
        </w:rPr>
        <w:t>WhatsApp</w:t>
      </w:r>
      <w:proofErr w:type="spellEnd"/>
      <w:r w:rsidRPr="00D4402D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 +79617956392</w:t>
      </w:r>
    </w:p>
    <w:p w:rsidR="00D4402D" w:rsidRPr="00D4402D" w:rsidRDefault="00D4402D" w:rsidP="00D4402D">
      <w:pPr>
        <w:numPr>
          <w:ilvl w:val="0"/>
          <w:numId w:val="11"/>
        </w:numPr>
        <w:shd w:val="clear" w:color="auto" w:fill="FFFFFF"/>
        <w:spacing w:after="150" w:line="343" w:lineRule="atLeast"/>
        <w:contextualSpacing/>
        <w:jc w:val="both"/>
        <w:textAlignment w:val="top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D4402D">
        <w:rPr>
          <w:rFonts w:ascii="Times New Roman" w:hAnsi="Times New Roman"/>
          <w:b/>
          <w:i/>
          <w:sz w:val="24"/>
          <w:szCs w:val="24"/>
          <w:lang w:eastAsia="ru-RU"/>
        </w:rPr>
        <w:t>Viber</w:t>
      </w:r>
      <w:r w:rsidRPr="00D4402D">
        <w:rPr>
          <w:rFonts w:ascii="Times New Roman" w:hAnsi="Times New Roman"/>
          <w:b/>
          <w:i/>
          <w:sz w:val="24"/>
          <w:szCs w:val="24"/>
          <w:lang w:val="ru-RU" w:eastAsia="ru-RU"/>
        </w:rPr>
        <w:t>+79617956392</w:t>
      </w:r>
    </w:p>
    <w:p w:rsidR="00D4402D" w:rsidRDefault="00D4402D" w:rsidP="00D4402D">
      <w:pPr>
        <w:shd w:val="clear" w:color="auto" w:fill="FFFFFF"/>
        <w:spacing w:after="150" w:line="343" w:lineRule="atLeast"/>
        <w:jc w:val="both"/>
        <w:textAlignment w:val="top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D4402D">
        <w:rPr>
          <w:rFonts w:ascii="Times New Roman" w:hAnsi="Times New Roman"/>
          <w:b/>
          <w:i/>
          <w:sz w:val="24"/>
          <w:szCs w:val="24"/>
          <w:lang w:val="ru-RU" w:eastAsia="ru-RU"/>
        </w:rPr>
        <w:t xml:space="preserve">Сайт </w:t>
      </w:r>
      <w:hyperlink r:id="rId7" w:history="1">
        <w:r w:rsidR="00D060A9" w:rsidRPr="00D56248">
          <w:rPr>
            <w:rStyle w:val="a3"/>
            <w:rFonts w:ascii="Times New Roman" w:hAnsi="Times New Roman"/>
            <w:b/>
            <w:i/>
            <w:sz w:val="24"/>
            <w:szCs w:val="24"/>
            <w:lang w:val="ru-RU" w:eastAsia="ru-RU"/>
          </w:rPr>
          <w:t>http://perspektiva-plus.pro/index.php/konkursy</w:t>
        </w:r>
      </w:hyperlink>
    </w:p>
    <w:p w:rsidR="00D060A9" w:rsidRPr="00D060A9" w:rsidRDefault="00D060A9" w:rsidP="00D060A9">
      <w:pPr>
        <w:spacing w:after="0" w:line="273" w:lineRule="exact"/>
        <w:rPr>
          <w:rFonts w:ascii="Times New Roman" w:eastAsiaTheme="minorEastAsia" w:hAnsi="Times New Roman"/>
          <w:b/>
          <w:sz w:val="24"/>
          <w:szCs w:val="24"/>
          <w:u w:val="single"/>
          <w:lang w:val="ru-RU" w:eastAsia="ru-RU"/>
        </w:rPr>
      </w:pPr>
      <w:r w:rsidRPr="00D060A9">
        <w:rPr>
          <w:rFonts w:ascii="Times New Roman" w:eastAsiaTheme="minorEastAsia" w:hAnsi="Times New Roman"/>
          <w:b/>
          <w:sz w:val="24"/>
          <w:szCs w:val="24"/>
          <w:u w:val="single"/>
          <w:lang w:val="ru-RU" w:eastAsia="ru-RU"/>
        </w:rPr>
        <w:t xml:space="preserve">Конкурс проводится с 01 </w:t>
      </w:r>
      <w:r w:rsidR="00CD7EB9">
        <w:rPr>
          <w:rFonts w:ascii="Times New Roman" w:eastAsiaTheme="minorEastAsia" w:hAnsi="Times New Roman"/>
          <w:b/>
          <w:sz w:val="24"/>
          <w:szCs w:val="24"/>
          <w:u w:val="single"/>
          <w:lang w:val="ru-RU" w:eastAsia="ru-RU"/>
        </w:rPr>
        <w:t xml:space="preserve">августа </w:t>
      </w:r>
      <w:r w:rsidRPr="00D060A9">
        <w:rPr>
          <w:rFonts w:ascii="Times New Roman" w:eastAsiaTheme="minorEastAsia" w:hAnsi="Times New Roman"/>
          <w:b/>
          <w:sz w:val="24"/>
          <w:szCs w:val="24"/>
          <w:u w:val="single"/>
          <w:lang w:val="ru-RU" w:eastAsia="ru-RU"/>
        </w:rPr>
        <w:t xml:space="preserve"> по 31 </w:t>
      </w:r>
      <w:r w:rsidR="00CD7EB9">
        <w:rPr>
          <w:rFonts w:ascii="Times New Roman" w:eastAsiaTheme="minorEastAsia" w:hAnsi="Times New Roman"/>
          <w:b/>
          <w:sz w:val="24"/>
          <w:szCs w:val="24"/>
          <w:u w:val="single"/>
          <w:lang w:val="ru-RU" w:eastAsia="ru-RU"/>
        </w:rPr>
        <w:t>августа</w:t>
      </w:r>
      <w:r w:rsidRPr="00D060A9">
        <w:rPr>
          <w:rFonts w:ascii="Times New Roman" w:eastAsiaTheme="minorEastAsia" w:hAnsi="Times New Roman"/>
          <w:b/>
          <w:sz w:val="24"/>
          <w:szCs w:val="24"/>
          <w:u w:val="single"/>
          <w:lang w:val="ru-RU" w:eastAsia="ru-RU"/>
        </w:rPr>
        <w:t xml:space="preserve"> 2020 г. </w:t>
      </w:r>
    </w:p>
    <w:p w:rsidR="00D060A9" w:rsidRPr="007A6ACB" w:rsidRDefault="00D060A9" w:rsidP="00D060A9">
      <w:pPr>
        <w:spacing w:after="0" w:line="273" w:lineRule="exact"/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</w:pPr>
      <w:r w:rsidRPr="007A6ACB">
        <w:rPr>
          <w:rFonts w:ascii="Times New Roman" w:eastAsiaTheme="minorEastAsia" w:hAnsi="Times New Roman"/>
          <w:sz w:val="24"/>
          <w:szCs w:val="24"/>
          <w:lang w:val="ru-RU" w:eastAsia="ru-RU"/>
        </w:rPr>
        <w:t>Форма проведения:</w:t>
      </w:r>
      <w:r w:rsidRPr="007A6ACB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 xml:space="preserve"> заочно.</w:t>
      </w:r>
    </w:p>
    <w:p w:rsidR="00D060A9" w:rsidRPr="00D060A9" w:rsidRDefault="00D060A9" w:rsidP="00D060A9">
      <w:pPr>
        <w:shd w:val="clear" w:color="auto" w:fill="FFFFFF"/>
        <w:spacing w:after="150" w:line="343" w:lineRule="atLeast"/>
        <w:jc w:val="both"/>
        <w:textAlignment w:val="top"/>
        <w:rPr>
          <w:rFonts w:ascii="Times New Roman" w:hAnsi="Times New Roman"/>
          <w:b/>
          <w:i/>
          <w:sz w:val="24"/>
          <w:szCs w:val="24"/>
          <w:lang w:val="ru-RU" w:eastAsia="ru-RU"/>
        </w:rPr>
      </w:pPr>
      <w:r w:rsidRPr="00D060A9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 xml:space="preserve">Итоги подводятся с 1 по </w:t>
      </w:r>
      <w:r w:rsidR="00CD7EB9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>7</w:t>
      </w:r>
      <w:r w:rsidRPr="00D060A9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 xml:space="preserve"> </w:t>
      </w:r>
      <w:r w:rsidR="00CD7EB9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>сентября</w:t>
      </w:r>
      <w:r w:rsidRPr="00D060A9">
        <w:rPr>
          <w:rFonts w:ascii="Times New Roman" w:eastAsiaTheme="minorEastAsia" w:hAnsi="Times New Roman"/>
          <w:sz w:val="24"/>
          <w:szCs w:val="24"/>
          <w:u w:val="single"/>
          <w:lang w:val="ru-RU" w:eastAsia="ru-RU"/>
        </w:rPr>
        <w:t xml:space="preserve"> 2020 г  и публикуются на сайте</w:t>
      </w:r>
    </w:p>
    <w:p w:rsidR="00D1485A" w:rsidRPr="00AE1FE5" w:rsidRDefault="00D1485A" w:rsidP="00D1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Работы оцениваются еженедельно до окончания конкурса. По окончании конкурса проводится дополнительное голосование жюри и выбирается участник, которому присуждается   гран-при конкурса. </w:t>
      </w:r>
    </w:p>
    <w:p w:rsidR="00D060A9" w:rsidRPr="00D4402D" w:rsidRDefault="00D060A9" w:rsidP="00D4402D">
      <w:pPr>
        <w:shd w:val="clear" w:color="auto" w:fill="FFFFFF"/>
        <w:spacing w:after="150" w:line="343" w:lineRule="atLeast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D4402D" w:rsidRPr="00F85A0A" w:rsidRDefault="00D4402D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 w:rsidRPr="00F85A0A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2. ЦЕЛИ И ЗАДАЧИ КОНКУРСА</w:t>
      </w:r>
    </w:p>
    <w:p w:rsidR="00D4402D" w:rsidRPr="00D4402D" w:rsidRDefault="00D4402D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7365D"/>
          <w:sz w:val="24"/>
          <w:szCs w:val="24"/>
          <w:lang w:val="ru-RU"/>
        </w:rPr>
      </w:pP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Цели и задачи конкурса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2</w:t>
      </w: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.1. Цели: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– Сохранение культурного потенциала наций, приобщение детей и молодежи к народному творчеству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– Обмен творческим опытом между участниками из различных 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стран</w:t>
      </w: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– Сохранение традиций многонациональной 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 xml:space="preserve"> Мировой </w:t>
      </w: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культуры.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– Укрепление интереса к отечественной истории, культуре, искусству.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2</w:t>
      </w: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.2. Задачи: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– Развитие интереса к изучению родного я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зыка, как культурному наследию.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– Повышение профессионального мастерства и квалификации учителей родных языков (в т.ч. и русского), работников культуры и искусства, работающих в сфере просветительства и сохра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нения родных языков и культуры.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– Выявление и поддержка талантливых детей, молодежи, говоря</w:t>
      </w:r>
      <w:r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щих и пишущих на родных языках.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  <w:t>– Нравственно-патриотическое и эстетическое воспитание детей и молодежи.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</w:p>
    <w:p w:rsidR="00604AB4" w:rsidRPr="00604AB4" w:rsidRDefault="00604AB4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Участники конкурса: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- дошкольники и учащиеся образовательных учреждений среднего и высшего профессионального образования, лицеев, гимназий и других образовательных учреждений (музыкальных школ, детских школ искусств, центров эстетического воспитания, домов культуры, музыкальных лицеев и др.);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lastRenderedPageBreak/>
        <w:t>- преподаватели вышеуказанных учреждений;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- любители.</w:t>
      </w:r>
    </w:p>
    <w:p w:rsid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Допускается индивидуальное и групповое участие!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color w:val="000000"/>
          <w:sz w:val="24"/>
          <w:szCs w:val="24"/>
          <w:lang w:val="ru-RU"/>
        </w:rPr>
        <w:t>Возрастные категории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color w:val="000000"/>
          <w:sz w:val="24"/>
          <w:szCs w:val="24"/>
          <w:lang w:val="ru-RU"/>
        </w:rPr>
        <w:t>– 3-5 лет.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color w:val="000000"/>
          <w:sz w:val="24"/>
          <w:szCs w:val="24"/>
          <w:lang w:val="ru-RU"/>
        </w:rPr>
        <w:t>– 6-8 лет.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color w:val="000000"/>
          <w:sz w:val="24"/>
          <w:szCs w:val="24"/>
          <w:lang w:val="ru-RU"/>
        </w:rPr>
        <w:t>– 9-12 лет.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color w:val="000000"/>
          <w:sz w:val="24"/>
          <w:szCs w:val="24"/>
          <w:lang w:val="ru-RU"/>
        </w:rPr>
        <w:t>– 13-15 лет.</w:t>
      </w:r>
    </w:p>
    <w:p w:rsidR="00AF13D9" w:rsidRPr="00AF13D9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color w:val="000000"/>
          <w:sz w:val="24"/>
          <w:szCs w:val="24"/>
          <w:lang w:val="ru-RU"/>
        </w:rPr>
        <w:t>– 16-18 лет.</w:t>
      </w:r>
    </w:p>
    <w:p w:rsidR="00AF13D9" w:rsidRPr="00604AB4" w:rsidRDefault="00AF13D9" w:rsidP="00AF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color w:val="000000"/>
          <w:sz w:val="24"/>
          <w:szCs w:val="24"/>
          <w:lang w:val="ru-RU"/>
        </w:rPr>
        <w:t>– 19-23 лет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Номинации: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1. Вокал (вокальное искусство на родном языке, в том числе на русском: фольклорное исполнение народных песен, частушек, прибауток и т.п.). Допускается индивидуальное и групповое участие.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2. Литературное произведение (сочинение, эссе, рассказ, стихотворение на родном языке, в том числе на русском). Индивидуальное участие.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3. Хореография (народные танцы). Допускается индивидуальное и групповое участие.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4. Художественное чтение (поэзия или проза на родном языке, в том числе и на русском языке). Допускается индивидуальное и групповое участие.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5. Актерское мастерство (театральное искусство на родном языке (в том числе на русском языке) отрывки из произведений народного творчества: эпоса, былин, сказок, инсценировки на народные темы и пр.</w:t>
      </w:r>
      <w:proofErr w:type="gramStart"/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)</w:t>
      </w:r>
      <w:proofErr w:type="gramEnd"/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6. Презентация на тему родного языка и культуры своего народа в свободной форме (история языка, народные костюмы и т.п.).</w:t>
      </w:r>
    </w:p>
    <w:p w:rsidR="00604AB4" w:rsidRPr="00604AB4" w:rsidRDefault="00604AB4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7. Живопись (рисунки и иллюстрации к произведениям народного творчества, национальных героев, национальных </w:t>
      </w:r>
      <w:r w:rsidR="0085014B"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>костюмов</w:t>
      </w:r>
      <w:r w:rsidRPr="00604AB4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 и т. д.). </w:t>
      </w:r>
    </w:p>
    <w:p w:rsidR="00373B1F" w:rsidRPr="006A0FA2" w:rsidRDefault="00373B1F" w:rsidP="00604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Работы на конкурс принимаются в электронном виде с пометкой «На конкурс </w:t>
      </w:r>
      <w:r w:rsidR="0085014B">
        <w:rPr>
          <w:rFonts w:ascii="Times New Roman" w:eastAsia="Calibri" w:hAnsi="Times New Roman"/>
          <w:color w:val="000000"/>
          <w:sz w:val="24"/>
          <w:szCs w:val="24"/>
          <w:lang w:val="ru-RU"/>
        </w:rPr>
        <w:t>родного языка</w:t>
      </w: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 xml:space="preserve">» по адресу: </w:t>
      </w:r>
      <w:proofErr w:type="spellStart"/>
      <w:r w:rsidR="00CD7EB9">
        <w:rPr>
          <w:rFonts w:ascii="Times New Roman" w:hAnsi="Times New Roman"/>
          <w:b/>
          <w:i/>
          <w:sz w:val="24"/>
          <w:szCs w:val="24"/>
          <w:lang w:eastAsia="ru-RU"/>
        </w:rPr>
        <w:t>perspektiva</w:t>
      </w:r>
      <w:proofErr w:type="spellEnd"/>
      <w:r w:rsidR="00CD7EB9" w:rsidRPr="00CD7EB9">
        <w:rPr>
          <w:rFonts w:ascii="Times New Roman" w:hAnsi="Times New Roman"/>
          <w:b/>
          <w:i/>
          <w:sz w:val="24"/>
          <w:szCs w:val="24"/>
          <w:lang w:val="ru-RU" w:eastAsia="ru-RU"/>
        </w:rPr>
        <w:t>.1969</w:t>
      </w:r>
      <w:hyperlink r:id="rId8" w:history="1">
        <w:r w:rsidR="00CD7EB9" w:rsidRPr="00CD7EB9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proofErr w:type="spellStart"/>
        <w:r w:rsidR="00CD7EB9" w:rsidRPr="006A0FA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gmail</w:t>
        </w:r>
        <w:proofErr w:type="spellEnd"/>
        <w:r w:rsidR="00CD7EB9" w:rsidRPr="00CD7EB9">
          <w:rPr>
            <w:rFonts w:ascii="Times New Roman" w:hAnsi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r w:rsidR="00CD7EB9" w:rsidRPr="006A0FA2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com</w:t>
        </w:r>
      </w:hyperlink>
    </w:p>
    <w:p w:rsidR="00373B1F" w:rsidRPr="00373B1F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b/>
          <w:bCs/>
          <w:color w:val="000000"/>
          <w:sz w:val="24"/>
          <w:szCs w:val="24"/>
          <w:lang w:val="ru-RU"/>
        </w:rPr>
        <w:t>Работы необходимо сопроводить:</w:t>
      </w:r>
    </w:p>
    <w:p w:rsidR="00373B1F" w:rsidRPr="00373B1F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>1. заявкой на каждого автора (приложение 1);</w:t>
      </w:r>
    </w:p>
    <w:p w:rsidR="00373B1F" w:rsidRPr="00373B1F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>2. копией платежного документа, подтверждающего внесение организационного</w:t>
      </w:r>
    </w:p>
    <w:p w:rsidR="00373B1F" w:rsidRPr="00373B1F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>взноса (приложение 2).</w:t>
      </w:r>
    </w:p>
    <w:p w:rsidR="00373B1F" w:rsidRPr="00373B1F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>Полученные работы не возвращаются и не рецензируются. Работы, отправленные</w:t>
      </w:r>
    </w:p>
    <w:p w:rsidR="00373B1F" w:rsidRPr="00373B1F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>позже указанной даты, в конкурсе не участвуют. Форма представления работы</w:t>
      </w:r>
    </w:p>
    <w:p w:rsidR="00373B1F" w:rsidRPr="00373B1F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373B1F">
        <w:rPr>
          <w:rFonts w:ascii="Times New Roman" w:eastAsia="Calibri" w:hAnsi="Times New Roman"/>
          <w:color w:val="000000"/>
          <w:sz w:val="24"/>
          <w:szCs w:val="24"/>
          <w:lang w:val="ru-RU"/>
        </w:rPr>
        <w:t>определяется ее характером.</w:t>
      </w:r>
    </w:p>
    <w:p w:rsidR="00373B1F" w:rsidRPr="00AF13D9" w:rsidRDefault="00373B1F" w:rsidP="00373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val="ru-RU"/>
        </w:rPr>
      </w:pPr>
      <w:r w:rsidRPr="00AF13D9">
        <w:rPr>
          <w:rFonts w:ascii="Times New Roman" w:eastAsia="Calibri" w:hAnsi="Times New Roman"/>
          <w:b/>
          <w:i/>
          <w:color w:val="000000"/>
          <w:sz w:val="24"/>
          <w:szCs w:val="24"/>
          <w:lang w:val="ru-RU"/>
        </w:rPr>
        <w:t>Победители будут награждены дипломами победителей, остальные получат дипломы лауреатов и участников.</w:t>
      </w:r>
      <w:r w:rsidR="00AF13D9" w:rsidRPr="00AF13D9">
        <w:rPr>
          <w:rFonts w:ascii="Times New Roman" w:eastAsia="Calibri" w:hAnsi="Times New Roman"/>
          <w:b/>
          <w:i/>
          <w:color w:val="000000"/>
          <w:sz w:val="24"/>
          <w:szCs w:val="24"/>
          <w:lang w:val="ru-RU"/>
        </w:rPr>
        <w:t xml:space="preserve"> Победители и лауреаты получат право на бесплатную публикацию  в сборнике "Культура, просвещение, литература».</w:t>
      </w:r>
    </w:p>
    <w:p w:rsidR="00FE2A85" w:rsidRPr="00D4402D" w:rsidRDefault="00637C8C" w:rsidP="00D44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ru-RU"/>
        </w:rPr>
        <w:t>Уважаемые конкурсанты, есть возможность ваши работы разместить в электронном сборнике. Цены за одну работу приведены в таблице.</w:t>
      </w:r>
    </w:p>
    <w:p w:rsidR="00CD7EB9" w:rsidRPr="00CD7EB9" w:rsidRDefault="00CD7EB9" w:rsidP="00CD7EB9">
      <w:pPr>
        <w:shd w:val="clear" w:color="auto" w:fill="FFFFFF"/>
        <w:spacing w:before="300" w:after="150"/>
        <w:outlineLvl w:val="2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CD7EB9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Оценка конкурсных материалов</w:t>
      </w:r>
    </w:p>
    <w:p w:rsidR="00CD7EB9" w:rsidRPr="00CD7EB9" w:rsidRDefault="00CD7EB9" w:rsidP="00CD7EB9">
      <w:pPr>
        <w:shd w:val="clear" w:color="auto" w:fill="FFFFFF"/>
        <w:spacing w:after="0"/>
        <w:outlineLvl w:val="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CD7EB9" w:rsidRPr="001025D2" w:rsidRDefault="00CD7EB9" w:rsidP="00CD7EB9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CD7EB9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Работы оцениваются жюри конкурса. Председатель жюри:  </w:t>
      </w:r>
      <w:proofErr w:type="spellStart"/>
      <w:r w:rsidRPr="00CD7EB9">
        <w:rPr>
          <w:rFonts w:ascii="Times New Roman" w:hAnsi="Times New Roman"/>
          <w:sz w:val="24"/>
          <w:szCs w:val="24"/>
          <w:lang w:val="ru-RU" w:eastAsia="ar-SA"/>
        </w:rPr>
        <w:t>Дугарджав</w:t>
      </w:r>
      <w:proofErr w:type="spellEnd"/>
      <w:r w:rsidRPr="00CD7EB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proofErr w:type="spellStart"/>
      <w:r w:rsidRPr="00CD7EB9">
        <w:rPr>
          <w:rFonts w:ascii="Times New Roman" w:hAnsi="Times New Roman"/>
          <w:sz w:val="24"/>
          <w:szCs w:val="24"/>
          <w:lang w:val="ru-RU" w:eastAsia="ar-SA"/>
        </w:rPr>
        <w:t>Лувсанцэрэнгийн</w:t>
      </w:r>
      <w:proofErr w:type="spellEnd"/>
      <w:r w:rsidRPr="00CD7EB9">
        <w:rPr>
          <w:rFonts w:ascii="Times New Roman" w:hAnsi="Times New Roman"/>
          <w:sz w:val="24"/>
          <w:szCs w:val="24"/>
          <w:lang w:val="ru-RU" w:eastAsia="ar-SA"/>
        </w:rPr>
        <w:t xml:space="preserve">, доктор исторических наук, профессор, первый заместитель директора </w:t>
      </w:r>
      <w:proofErr w:type="spellStart"/>
      <w:r w:rsidRPr="00CD7EB9">
        <w:rPr>
          <w:rFonts w:ascii="Times New Roman" w:hAnsi="Times New Roman"/>
          <w:sz w:val="24"/>
          <w:szCs w:val="24"/>
          <w:lang w:val="ru-RU" w:eastAsia="ar-SA"/>
        </w:rPr>
        <w:t>Улан-Баторского</w:t>
      </w:r>
      <w:proofErr w:type="spellEnd"/>
      <w:r w:rsidRPr="00CD7EB9">
        <w:rPr>
          <w:rFonts w:ascii="Times New Roman" w:hAnsi="Times New Roman"/>
          <w:sz w:val="24"/>
          <w:szCs w:val="24"/>
          <w:lang w:val="ru-RU" w:eastAsia="ar-SA"/>
        </w:rPr>
        <w:t xml:space="preserve"> филиала </w:t>
      </w:r>
      <w:r w:rsidRPr="00CD7EB9">
        <w:rPr>
          <w:rFonts w:ascii="Times New Roman" w:hAnsi="Times New Roman"/>
          <w:sz w:val="24"/>
          <w:szCs w:val="24"/>
          <w:lang w:val="ru-RU"/>
        </w:rPr>
        <w:t xml:space="preserve">«РЭУ им. </w:t>
      </w:r>
      <w:r w:rsidRPr="001025D2">
        <w:rPr>
          <w:rFonts w:ascii="Times New Roman" w:hAnsi="Times New Roman"/>
          <w:sz w:val="24"/>
          <w:szCs w:val="24"/>
        </w:rPr>
        <w:t xml:space="preserve">Г. В. </w:t>
      </w:r>
      <w:proofErr w:type="spellStart"/>
      <w:r w:rsidRPr="001025D2">
        <w:rPr>
          <w:rFonts w:ascii="Times New Roman" w:hAnsi="Times New Roman"/>
          <w:sz w:val="24"/>
          <w:szCs w:val="24"/>
        </w:rPr>
        <w:t>Плеханова</w:t>
      </w:r>
      <w:proofErr w:type="spellEnd"/>
      <w:r w:rsidRPr="001025D2">
        <w:rPr>
          <w:rFonts w:ascii="Times New Roman" w:hAnsi="Times New Roman"/>
          <w:sz w:val="24"/>
          <w:szCs w:val="24"/>
        </w:rPr>
        <w:t>».</w:t>
      </w:r>
    </w:p>
    <w:p w:rsidR="00CD7EB9" w:rsidRPr="001025D2" w:rsidRDefault="00CD7EB9" w:rsidP="00CD7EB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Градация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оценок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D7EB9" w:rsidRPr="001025D2" w:rsidRDefault="00CD7EB9" w:rsidP="00CD7EB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победители (1, 2, 3 место),</w:t>
      </w:r>
    </w:p>
    <w:p w:rsidR="00CD7EB9" w:rsidRPr="001025D2" w:rsidRDefault="00CD7EB9" w:rsidP="00CD7EB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лауреаты,</w:t>
      </w:r>
    </w:p>
    <w:p w:rsidR="00CD7EB9" w:rsidRPr="001025D2" w:rsidRDefault="00CD7EB9" w:rsidP="00CD7EB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участники.</w:t>
      </w:r>
    </w:p>
    <w:p w:rsidR="00CD7EB9" w:rsidRPr="00CD7EB9" w:rsidRDefault="00CD7EB9" w:rsidP="00CD7EB9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D7E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Все участники получают по своему выбору:</w:t>
      </w:r>
    </w:p>
    <w:p w:rsidR="00CD7EB9" w:rsidRPr="001025D2" w:rsidRDefault="00CD7EB9" w:rsidP="00CD7E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медаль с удостоверением плюс диплом,</w:t>
      </w:r>
    </w:p>
    <w:p w:rsidR="00CD7EB9" w:rsidRPr="001025D2" w:rsidRDefault="00CD7EB9" w:rsidP="00CD7E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только медаль с удостоверением,</w:t>
      </w:r>
    </w:p>
    <w:p w:rsidR="00CD7EB9" w:rsidRPr="001025D2" w:rsidRDefault="00CD7EB9" w:rsidP="00CD7E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только диплом,</w:t>
      </w:r>
    </w:p>
    <w:p w:rsidR="00CD7EB9" w:rsidRPr="001025D2" w:rsidRDefault="00CD7EB9" w:rsidP="00CD7E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статуэтку с гравировкой.</w:t>
      </w:r>
    </w:p>
    <w:p w:rsidR="00CD7EB9" w:rsidRPr="00CD7EB9" w:rsidRDefault="00CD7EB9" w:rsidP="00CD7EB9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D7EB9">
        <w:rPr>
          <w:rFonts w:ascii="Times New Roman" w:hAnsi="Times New Roman"/>
          <w:color w:val="000000" w:themeColor="text1"/>
          <w:sz w:val="24"/>
          <w:szCs w:val="24"/>
          <w:lang w:val="ru-RU"/>
        </w:rPr>
        <w:t>Награды (медали, дипломы) выдаются за каждую работу, участвующую в конкурсе.</w:t>
      </w:r>
    </w:p>
    <w:p w:rsidR="00CD7EB9" w:rsidRPr="001025D2" w:rsidRDefault="00CD7EB9" w:rsidP="00CD7EB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Дипломы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содержат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фамилию, имя участника (участников);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коллектива (если есть);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образовательное учреждение участника (если указали в Регистрационном бланке): тип, номер, название образовательного учреждения;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расположения образовательного учреждения или место жительства (если сведения об образовательном учреждении не указали в Регистрационном бланке): край, область, населенный пункт;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фамилию, имя, отчество руководителя (если есть);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 участия в конкурсе: победитель (1, 2, 3 место), лауреат,   участник;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наименование номинации, в которой принято участие;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работы;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дату проведения конкурса;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 Председателя жюри;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печать (штамп) конкурса;</w:t>
      </w:r>
    </w:p>
    <w:p w:rsidR="00CD7EB9" w:rsidRPr="001025D2" w:rsidRDefault="00CD7EB9" w:rsidP="00CD7EB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 диплома.</w:t>
      </w:r>
    </w:p>
    <w:p w:rsidR="00CD7EB9" w:rsidRPr="001025D2" w:rsidRDefault="00CD7EB9" w:rsidP="00CD7EB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Медаль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содержит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D7EB9" w:rsidRPr="001025D2" w:rsidRDefault="00CD7EB9" w:rsidP="00CD7EB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конкурса</w:t>
      </w:r>
      <w:proofErr w:type="gramStart"/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;;</w:t>
      </w:r>
      <w:proofErr w:type="gramEnd"/>
    </w:p>
    <w:p w:rsidR="00CD7EB9" w:rsidRPr="001025D2" w:rsidRDefault="00CD7EB9" w:rsidP="00CD7EB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 участия в конкурсе: победитель (1, 2, 3 место), лауреат,   участник;</w:t>
      </w:r>
    </w:p>
    <w:p w:rsidR="00CD7EB9" w:rsidRPr="001025D2" w:rsidRDefault="00CD7EB9" w:rsidP="00CD7EB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дату проведения конкурса;</w:t>
      </w:r>
    </w:p>
    <w:p w:rsidR="00CD7EB9" w:rsidRPr="001025D2" w:rsidRDefault="00CD7EB9" w:rsidP="00CD7EB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 медали.</w:t>
      </w:r>
    </w:p>
    <w:p w:rsidR="00CD7EB9" w:rsidRPr="001025D2" w:rsidRDefault="00CD7EB9" w:rsidP="00CD7EB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Удостоверение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для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медали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содержит</w:t>
      </w:r>
      <w:proofErr w:type="spellEnd"/>
      <w:r w:rsidRPr="001025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фамилию, имя участника (участников);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коллектива (если есть);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образовательное учреждение участника (если указали в Регистрационном бланке): тип, номер, название образовательного учреждения;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расположения образовательного учреждения или место жительства (если сведения об образовательном учреждении не указали в Регистрационном бланке): край, область, населенный пункт;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фамилию, имя, отчество руководителя (если есть);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 участия в конкурсе: победитель (1, 2, 3 место), лауреат,   участник;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наименование номинации, в которой принято участие;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название работы;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дату проведения конкурса;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 Председателя жюри;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печать (штамп) конкурса;</w:t>
      </w:r>
    </w:p>
    <w:p w:rsidR="00CD7EB9" w:rsidRPr="001025D2" w:rsidRDefault="00CD7EB9" w:rsidP="00CD7EB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2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номер удостоверения и номер медали.</w:t>
      </w:r>
    </w:p>
    <w:p w:rsidR="00CD7EB9" w:rsidRPr="001025D2" w:rsidRDefault="00CD7EB9" w:rsidP="00CD7EB9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1025D2">
        <w:rPr>
          <w:rFonts w:ascii="Times New Roman" w:hAnsi="Times New Roman"/>
          <w:sz w:val="24"/>
          <w:szCs w:val="24"/>
        </w:rPr>
        <w:t>Статуэтка</w:t>
      </w:r>
      <w:proofErr w:type="spellEnd"/>
      <w:r w:rsidRPr="00102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25D2">
        <w:rPr>
          <w:rFonts w:ascii="Times New Roman" w:hAnsi="Times New Roman"/>
          <w:sz w:val="24"/>
          <w:szCs w:val="24"/>
        </w:rPr>
        <w:t>содержит</w:t>
      </w:r>
      <w:proofErr w:type="spellEnd"/>
      <w:r w:rsidRPr="001025D2">
        <w:rPr>
          <w:rFonts w:ascii="Times New Roman" w:hAnsi="Times New Roman"/>
          <w:sz w:val="24"/>
          <w:szCs w:val="24"/>
        </w:rPr>
        <w:t>:</w:t>
      </w:r>
    </w:p>
    <w:p w:rsidR="00CD7EB9" w:rsidRPr="001025D2" w:rsidRDefault="00CD7EB9" w:rsidP="00CD7EB9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025D2">
        <w:rPr>
          <w:rFonts w:ascii="Times New Roman" w:hAnsi="Times New Roman" w:cs="Times New Roman"/>
          <w:sz w:val="24"/>
          <w:szCs w:val="24"/>
        </w:rPr>
        <w:t>название конкурса;</w:t>
      </w:r>
    </w:p>
    <w:p w:rsidR="00CD7EB9" w:rsidRPr="001025D2" w:rsidRDefault="00CD7EB9" w:rsidP="00CD7EB9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025D2">
        <w:rPr>
          <w:rFonts w:ascii="Times New Roman" w:hAnsi="Times New Roman" w:cs="Times New Roman"/>
          <w:sz w:val="24"/>
          <w:szCs w:val="24"/>
        </w:rPr>
        <w:t>результат участия в конкурсе: победитель (1, 2, 3 место), лауреат,   участник;</w:t>
      </w:r>
    </w:p>
    <w:p w:rsidR="00CD7EB9" w:rsidRPr="001025D2" w:rsidRDefault="00CD7EB9" w:rsidP="00CD7EB9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025D2">
        <w:rPr>
          <w:rFonts w:ascii="Times New Roman" w:hAnsi="Times New Roman" w:cs="Times New Roman"/>
          <w:sz w:val="24"/>
          <w:szCs w:val="24"/>
        </w:rPr>
        <w:t>дату проведения конкурса;</w:t>
      </w:r>
    </w:p>
    <w:p w:rsidR="00CD7EB9" w:rsidRPr="001025D2" w:rsidRDefault="00CD7EB9" w:rsidP="00CD7EB9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025D2">
        <w:rPr>
          <w:rFonts w:ascii="Times New Roman" w:hAnsi="Times New Roman" w:cs="Times New Roman"/>
          <w:sz w:val="24"/>
          <w:szCs w:val="24"/>
        </w:rPr>
        <w:lastRenderedPageBreak/>
        <w:t>ФИО участника.</w:t>
      </w:r>
    </w:p>
    <w:p w:rsidR="00CD7EB9" w:rsidRPr="001025D2" w:rsidRDefault="00CD7EB9" w:rsidP="00CD7E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D7EB9" w:rsidRPr="001025D2" w:rsidRDefault="00CD7EB9" w:rsidP="00CD7EB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CD7EB9">
        <w:rPr>
          <w:rFonts w:ascii="Times New Roman" w:hAnsi="Times New Roman"/>
          <w:b/>
          <w:sz w:val="24"/>
          <w:szCs w:val="24"/>
          <w:lang w:val="ru-RU"/>
        </w:rPr>
        <w:t xml:space="preserve">Медали и статуэтки рассылаются на почтовые адреса участников обычной почтой раз в месяц. </w:t>
      </w:r>
      <w:proofErr w:type="spellStart"/>
      <w:proofErr w:type="gramStart"/>
      <w:r w:rsidRPr="001025D2">
        <w:rPr>
          <w:rFonts w:ascii="Times New Roman" w:hAnsi="Times New Roman"/>
          <w:b/>
          <w:sz w:val="24"/>
          <w:szCs w:val="24"/>
        </w:rPr>
        <w:t>Дипломы</w:t>
      </w:r>
      <w:proofErr w:type="spellEnd"/>
      <w:r w:rsidRPr="00102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5D2">
        <w:rPr>
          <w:rFonts w:ascii="Times New Roman" w:hAnsi="Times New Roman"/>
          <w:b/>
          <w:sz w:val="24"/>
          <w:szCs w:val="24"/>
        </w:rPr>
        <w:t>рассылаются</w:t>
      </w:r>
      <w:proofErr w:type="spellEnd"/>
      <w:r w:rsidRPr="00102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5D2">
        <w:rPr>
          <w:rFonts w:ascii="Times New Roman" w:hAnsi="Times New Roman"/>
          <w:b/>
          <w:sz w:val="24"/>
          <w:szCs w:val="24"/>
        </w:rPr>
        <w:t>только</w:t>
      </w:r>
      <w:proofErr w:type="spellEnd"/>
      <w:r w:rsidRPr="00102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5D2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102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5D2">
        <w:rPr>
          <w:rFonts w:ascii="Times New Roman" w:hAnsi="Times New Roman"/>
          <w:b/>
          <w:sz w:val="24"/>
          <w:szCs w:val="24"/>
        </w:rPr>
        <w:t>электронной</w:t>
      </w:r>
      <w:proofErr w:type="spellEnd"/>
      <w:r w:rsidRPr="00102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25D2">
        <w:rPr>
          <w:rFonts w:ascii="Times New Roman" w:hAnsi="Times New Roman"/>
          <w:b/>
          <w:sz w:val="24"/>
          <w:szCs w:val="24"/>
        </w:rPr>
        <w:t>почте</w:t>
      </w:r>
      <w:proofErr w:type="spellEnd"/>
      <w:r w:rsidRPr="001025D2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96505C" w:rsidRPr="0096505C" w:rsidRDefault="0096505C" w:rsidP="0096505C">
      <w:pPr>
        <w:spacing w:after="0" w:line="282" w:lineRule="exact"/>
        <w:rPr>
          <w:rFonts w:ascii="Times New Roman" w:hAnsi="Times New Roman"/>
          <w:sz w:val="24"/>
          <w:szCs w:val="24"/>
          <w:lang w:val="ru-RU" w:eastAsia="ru-RU"/>
        </w:rPr>
      </w:pPr>
    </w:p>
    <w:p w:rsidR="0096505C" w:rsidRPr="0096505C" w:rsidRDefault="0096505C" w:rsidP="0096505C">
      <w:pPr>
        <w:spacing w:after="0" w:line="240" w:lineRule="auto"/>
        <w:ind w:left="260"/>
        <w:rPr>
          <w:rFonts w:ascii="Times New Roman" w:hAnsi="Times New Roman"/>
          <w:b/>
          <w:bCs/>
          <w:color w:val="17365D"/>
          <w:sz w:val="24"/>
          <w:szCs w:val="24"/>
          <w:lang w:eastAsia="ru-RU"/>
        </w:rPr>
      </w:pPr>
      <w:r w:rsidRPr="0096505C">
        <w:rPr>
          <w:rFonts w:ascii="Times New Roman" w:hAnsi="Times New Roman"/>
          <w:b/>
          <w:bCs/>
          <w:color w:val="17365D"/>
          <w:sz w:val="24"/>
          <w:szCs w:val="24"/>
          <w:lang w:val="ru-RU" w:eastAsia="ru-RU"/>
        </w:rPr>
        <w:t>Финансовые условия</w:t>
      </w: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328"/>
        <w:gridCol w:w="955"/>
        <w:gridCol w:w="1185"/>
        <w:gridCol w:w="1093"/>
        <w:gridCol w:w="1123"/>
        <w:gridCol w:w="1058"/>
        <w:gridCol w:w="573"/>
        <w:gridCol w:w="876"/>
        <w:gridCol w:w="858"/>
      </w:tblGrid>
      <w:tr w:rsidR="00CD7EB9" w:rsidTr="0054080F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Форма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9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Размер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организационного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взноса</w:t>
            </w:r>
            <w:proofErr w:type="spellEnd"/>
          </w:p>
        </w:tc>
      </w:tr>
      <w:tr w:rsidR="00CD7EB9" w:rsidTr="0054080F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Российские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рубли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Казахские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Монгольские</w:t>
            </w:r>
            <w:proofErr w:type="spellEnd"/>
          </w:p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тугрики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Украинская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гривна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Белорусские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рубли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Киргизские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сомы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Евро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Доллары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Чешские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кроны</w:t>
            </w:r>
            <w:proofErr w:type="spellEnd"/>
          </w:p>
        </w:tc>
      </w:tr>
      <w:tr w:rsidR="00CD7EB9" w:rsidTr="0054080F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Только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диплом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 300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>./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разработку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</w:p>
          <w:p w:rsidR="00CD7EB9" w:rsidRDefault="00CD7EB9" w:rsidP="0054080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114</w:t>
            </w:r>
          </w:p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10,22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3,82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4,24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CD7EB9" w:rsidTr="0054080F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P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 w:rsidRPr="00CD7EB9">
              <w:rPr>
                <w:rFonts w:eastAsia="Calibri"/>
                <w:color w:val="000000"/>
                <w:sz w:val="16"/>
                <w:szCs w:val="16"/>
                <w:lang w:val="ru-RU"/>
              </w:rPr>
              <w:t>Медаль с удостоверением плюс диплом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 xml:space="preserve">1200 </w:t>
            </w:r>
            <w:proofErr w:type="spellStart"/>
            <w:r>
              <w:rPr>
                <w:rFonts w:eastAsia="Calibri"/>
                <w:bCs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eastAsia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37 229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347</w:t>
            </w:r>
          </w:p>
        </w:tc>
      </w:tr>
      <w:tr w:rsidR="00CD7EB9" w:rsidTr="0054080F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Только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медаль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удостоверением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5484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277</w:t>
            </w:r>
          </w:p>
        </w:tc>
      </w:tr>
      <w:tr w:rsidR="00CD7EB9" w:rsidTr="0054080F">
        <w:trPr>
          <w:trHeight w:val="789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Только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статуэтка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11600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80270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</w:rPr>
              <w:t>648</w:t>
            </w:r>
          </w:p>
        </w:tc>
      </w:tr>
      <w:tr w:rsidR="00CD7EB9" w:rsidTr="0054080F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P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ru-RU"/>
              </w:rPr>
            </w:pPr>
            <w:r w:rsidRPr="00CD7EB9">
              <w:rPr>
                <w:color w:val="000000" w:themeColor="text1"/>
                <w:sz w:val="16"/>
                <w:szCs w:val="16"/>
                <w:lang w:val="ru-RU"/>
              </w:rPr>
              <w:t>Включить работу в электронный сборник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400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руб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140</w:t>
            </w:r>
          </w:p>
        </w:tc>
      </w:tr>
      <w:tr w:rsidR="00CD7EB9" w:rsidTr="0054080F">
        <w:trPr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Печатный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сборник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+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почтовый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перевод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2000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10688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72260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B9" w:rsidRDefault="00CD7EB9" w:rsidP="00540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647</w:t>
            </w:r>
          </w:p>
        </w:tc>
      </w:tr>
    </w:tbl>
    <w:p w:rsidR="0096505C" w:rsidRPr="0096505C" w:rsidRDefault="0096505C" w:rsidP="0096505C">
      <w:pPr>
        <w:autoSpaceDE w:val="0"/>
        <w:autoSpaceDN w:val="0"/>
        <w:adjustRightInd w:val="0"/>
        <w:spacing w:after="0" w:line="240" w:lineRule="auto"/>
        <w:rPr>
          <w:rFonts w:eastAsia="Calibri" w:cs="TimesNewRomanPS-BoldMT"/>
          <w:b/>
          <w:bCs/>
          <w:color w:val="17365D"/>
          <w:sz w:val="24"/>
          <w:szCs w:val="24"/>
        </w:rPr>
      </w:pPr>
    </w:p>
    <w:p w:rsidR="00D060A9" w:rsidRPr="00D060A9" w:rsidRDefault="00D060A9" w:rsidP="00D060A9">
      <w:pPr>
        <w:spacing w:after="0" w:line="281" w:lineRule="exact"/>
        <w:rPr>
          <w:rFonts w:ascii="Times New Roman" w:eastAsiaTheme="minorEastAsia" w:hAnsi="Times New Roman"/>
          <w:i/>
          <w:sz w:val="20"/>
          <w:szCs w:val="20"/>
          <w:lang w:val="ru-RU" w:eastAsia="ru-RU"/>
        </w:rPr>
      </w:pPr>
      <w:r>
        <w:rPr>
          <w:rFonts w:ascii="Times New Roman" w:hAnsi="Times New Roman"/>
          <w:i/>
          <w:sz w:val="20"/>
          <w:szCs w:val="20"/>
          <w:lang w:val="ru-RU" w:eastAsia="ru-RU"/>
        </w:rPr>
        <w:t xml:space="preserve"> </w:t>
      </w:r>
      <w:r w:rsidRPr="00D060A9">
        <w:rPr>
          <w:rFonts w:ascii="Times New Roman" w:eastAsiaTheme="minorEastAsia" w:hAnsi="Times New Roman"/>
          <w:i/>
          <w:sz w:val="20"/>
          <w:szCs w:val="20"/>
          <w:lang w:val="ru-RU" w:eastAsia="ru-RU"/>
        </w:rPr>
        <w:t>*Если у одной работы несколько авторов, то оплачивать нужно следующим образом: оплачиваете оргвзнос за одного автора + 100 рублей,  42 гривен, 550 тенге, 4000 тугров, 6 бел</w:t>
      </w:r>
      <w:proofErr w:type="gramStart"/>
      <w:r w:rsidRPr="00D060A9">
        <w:rPr>
          <w:rFonts w:ascii="Times New Roman" w:eastAsiaTheme="minorEastAsia" w:hAnsi="Times New Roman"/>
          <w:i/>
          <w:sz w:val="20"/>
          <w:szCs w:val="20"/>
          <w:lang w:val="ru-RU" w:eastAsia="ru-RU"/>
        </w:rPr>
        <w:t>.</w:t>
      </w:r>
      <w:proofErr w:type="gramEnd"/>
      <w:r w:rsidRPr="00D060A9">
        <w:rPr>
          <w:rFonts w:ascii="Times New Roman" w:eastAsiaTheme="minorEastAsia" w:hAnsi="Times New Roman"/>
          <w:i/>
          <w:sz w:val="20"/>
          <w:szCs w:val="20"/>
          <w:lang w:val="ru-RU" w:eastAsia="ru-RU"/>
        </w:rPr>
        <w:t xml:space="preserve"> </w:t>
      </w:r>
      <w:proofErr w:type="gramStart"/>
      <w:r w:rsidRPr="00D060A9">
        <w:rPr>
          <w:rFonts w:ascii="Times New Roman" w:eastAsiaTheme="minorEastAsia" w:hAnsi="Times New Roman"/>
          <w:i/>
          <w:sz w:val="20"/>
          <w:szCs w:val="20"/>
          <w:lang w:val="ru-RU" w:eastAsia="ru-RU"/>
        </w:rPr>
        <w:t>р</w:t>
      </w:r>
      <w:proofErr w:type="gramEnd"/>
      <w:r w:rsidRPr="00D060A9">
        <w:rPr>
          <w:rFonts w:ascii="Times New Roman" w:eastAsiaTheme="minorEastAsia" w:hAnsi="Times New Roman"/>
          <w:i/>
          <w:sz w:val="20"/>
          <w:szCs w:val="20"/>
          <w:lang w:val="ru-RU" w:eastAsia="ru-RU"/>
        </w:rPr>
        <w:t>уб.  за каждого следующего автора.</w:t>
      </w:r>
    </w:p>
    <w:p w:rsidR="00D060A9" w:rsidRPr="00D060A9" w:rsidRDefault="00D060A9" w:rsidP="00D060A9">
      <w:pPr>
        <w:spacing w:after="0" w:line="281" w:lineRule="exact"/>
        <w:rPr>
          <w:rFonts w:ascii="Times New Roman" w:eastAsiaTheme="minorEastAsia" w:hAnsi="Times New Roman"/>
          <w:i/>
          <w:sz w:val="20"/>
          <w:szCs w:val="20"/>
          <w:lang w:val="ru-RU" w:eastAsia="ru-RU"/>
        </w:rPr>
      </w:pPr>
      <w:r w:rsidRPr="00D060A9">
        <w:rPr>
          <w:rFonts w:ascii="Times New Roman" w:eastAsiaTheme="minorEastAsia" w:hAnsi="Times New Roman"/>
          <w:i/>
          <w:sz w:val="20"/>
          <w:szCs w:val="20"/>
          <w:lang w:val="ru-RU" w:eastAsia="ru-RU"/>
        </w:rPr>
        <w:t>*Если от одной организации от 5 до 7 работ, то оргвзнос составит за одну работу : 170 рублей, 900 тенге, 64 гривен, 6000 тугров, 4,5 бел. руб. за одну работу, от 8  работ  оргвзнос составит за одну работу: 120 рублей, 46 гривны, 600  тенге, 4000 тугров,  3 бел. руб</w:t>
      </w:r>
      <w:proofErr w:type="gramStart"/>
      <w:r w:rsidRPr="00D060A9">
        <w:rPr>
          <w:rFonts w:ascii="Times New Roman" w:eastAsiaTheme="minorEastAsia" w:hAnsi="Times New Roman"/>
          <w:i/>
          <w:sz w:val="20"/>
          <w:szCs w:val="20"/>
          <w:lang w:val="ru-RU" w:eastAsia="ru-RU"/>
        </w:rPr>
        <w:t>..</w:t>
      </w:r>
      <w:proofErr w:type="gramEnd"/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A442E8" w:rsidRDefault="00EA555B">
      <w:pPr>
        <w:widowControl w:val="0"/>
        <w:autoSpaceDE w:val="0"/>
        <w:autoSpaceDN w:val="0"/>
        <w:adjustRightInd w:val="0"/>
        <w:spacing w:after="0" w:line="240" w:lineRule="auto"/>
        <w:ind w:left="7920"/>
        <w:rPr>
          <w:rFonts w:ascii="Times New Roman" w:hAnsi="Times New Roman"/>
          <w:sz w:val="24"/>
          <w:szCs w:val="24"/>
          <w:lang w:val="ru-RU"/>
        </w:rPr>
      </w:pPr>
      <w:r w:rsidRPr="00A442E8">
        <w:rPr>
          <w:rFonts w:ascii="Times New Roman" w:hAnsi="Times New Roman"/>
          <w:b/>
          <w:bCs/>
          <w:sz w:val="24"/>
          <w:szCs w:val="24"/>
          <w:lang w:val="ru-RU"/>
        </w:rPr>
        <w:t>Приложение 1</w:t>
      </w: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A442E8" w:rsidRDefault="00EA555B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24"/>
          <w:szCs w:val="24"/>
          <w:lang w:val="ru-RU"/>
        </w:rPr>
      </w:pPr>
      <w:r w:rsidRPr="00A442E8">
        <w:rPr>
          <w:rFonts w:ascii="Times New Roman" w:hAnsi="Times New Roman"/>
          <w:b/>
          <w:bCs/>
          <w:sz w:val="24"/>
          <w:szCs w:val="24"/>
          <w:lang w:val="ru-RU"/>
        </w:rPr>
        <w:t xml:space="preserve">Заявка на участие в конкурсе </w:t>
      </w:r>
      <w:r w:rsidR="00D52C8D">
        <w:rPr>
          <w:rFonts w:ascii="Times New Roman" w:hAnsi="Times New Roman"/>
          <w:b/>
          <w:bCs/>
          <w:sz w:val="24"/>
          <w:szCs w:val="24"/>
          <w:lang w:val="ru-RU"/>
        </w:rPr>
        <w:t>родного языка</w:t>
      </w:r>
      <w:r w:rsidR="00373B1F">
        <w:rPr>
          <w:rFonts w:ascii="Times New Roman" w:hAnsi="Times New Roman"/>
          <w:b/>
          <w:bCs/>
          <w:sz w:val="24"/>
          <w:szCs w:val="24"/>
          <w:lang w:val="ru-RU"/>
        </w:rPr>
        <w:t xml:space="preserve"> «»</w:t>
      </w:r>
    </w:p>
    <w:p w:rsidR="00FE2A85" w:rsidRPr="00A442E8" w:rsidRDefault="00EA555B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/>
          <w:sz w:val="24"/>
          <w:szCs w:val="24"/>
        </w:rPr>
      </w:pPr>
      <w:r w:rsidRPr="00A442E8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A442E8">
        <w:rPr>
          <w:rFonts w:ascii="Times New Roman" w:hAnsi="Times New Roman"/>
          <w:sz w:val="24"/>
          <w:szCs w:val="24"/>
        </w:rPr>
        <w:t>заполняется</w:t>
      </w:r>
      <w:proofErr w:type="spellEnd"/>
      <w:proofErr w:type="gramEnd"/>
      <w:r w:rsidR="005A2C3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442E8">
        <w:rPr>
          <w:rFonts w:ascii="Times New Roman" w:hAnsi="Times New Roman"/>
          <w:sz w:val="24"/>
          <w:szCs w:val="24"/>
        </w:rPr>
        <w:t>на</w:t>
      </w:r>
      <w:proofErr w:type="spellEnd"/>
      <w:r w:rsidR="005A2C3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442E8">
        <w:rPr>
          <w:rFonts w:ascii="Times New Roman" w:hAnsi="Times New Roman"/>
          <w:sz w:val="24"/>
          <w:szCs w:val="24"/>
        </w:rPr>
        <w:t>каждого</w:t>
      </w:r>
      <w:proofErr w:type="spellEnd"/>
      <w:r w:rsidR="005A2C3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442E8">
        <w:rPr>
          <w:rFonts w:ascii="Times New Roman" w:hAnsi="Times New Roman"/>
          <w:sz w:val="24"/>
          <w:szCs w:val="24"/>
        </w:rPr>
        <w:t>участника</w:t>
      </w:r>
      <w:proofErr w:type="spellEnd"/>
      <w:r w:rsidRPr="00A442E8">
        <w:rPr>
          <w:rFonts w:ascii="Times New Roman" w:hAnsi="Times New Roman"/>
          <w:sz w:val="24"/>
          <w:szCs w:val="24"/>
        </w:rPr>
        <w:t>)</w:t>
      </w: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0"/>
        <w:gridCol w:w="4400"/>
      </w:tblGrid>
      <w:tr w:rsidR="00FE2A85" w:rsidRPr="00CD7EB9" w:rsidTr="00957651">
        <w:trPr>
          <w:trHeight w:val="330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37B">
              <w:rPr>
                <w:rFonts w:ascii="Times New Roman" w:hAnsi="Times New Roman"/>
                <w:sz w:val="24"/>
                <w:szCs w:val="24"/>
                <w:lang w:val="ru-RU"/>
              </w:rPr>
              <w:t>Ф.И.О. участника конкурса (полностью)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D7EB9" w:rsidTr="00957651">
        <w:trPr>
          <w:trHeight w:val="242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2B037B" w:rsidTr="00957651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37B">
              <w:rPr>
                <w:rFonts w:ascii="Times New Roman" w:hAnsi="Times New Roman"/>
                <w:sz w:val="24"/>
                <w:szCs w:val="24"/>
              </w:rPr>
              <w:t>Возраст</w:t>
            </w:r>
            <w:proofErr w:type="spellEnd"/>
            <w:r w:rsidRPr="002B037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B037B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2B03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2B037B" w:rsidTr="00957651">
        <w:trPr>
          <w:trHeight w:val="267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B03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Ф.И.О. </w:t>
            </w:r>
            <w:proofErr w:type="spellStart"/>
            <w:r w:rsidRPr="002B037B">
              <w:rPr>
                <w:rFonts w:ascii="Times New Roman" w:hAnsi="Times New Roman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D7EB9" w:rsidTr="00957651">
        <w:trPr>
          <w:trHeight w:val="237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B037B">
              <w:rPr>
                <w:rFonts w:ascii="Times New Roman" w:hAnsi="Times New Roman"/>
                <w:sz w:val="24"/>
                <w:szCs w:val="24"/>
                <w:lang w:val="ru-RU"/>
              </w:rPr>
              <w:t>Место работы (полное название учебного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D7EB9" w:rsidTr="00957651">
        <w:trPr>
          <w:trHeight w:val="322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3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заведения, адрес, телефон, </w:t>
            </w:r>
            <w:r w:rsidRPr="002B037B">
              <w:rPr>
                <w:rFonts w:ascii="Times New Roman" w:hAnsi="Times New Roman"/>
                <w:sz w:val="24"/>
                <w:szCs w:val="24"/>
              </w:rPr>
              <w:t>e</w:t>
            </w:r>
            <w:r w:rsidRPr="002B037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B037B">
              <w:rPr>
                <w:rFonts w:ascii="Times New Roman" w:hAnsi="Times New Roman"/>
                <w:sz w:val="24"/>
                <w:szCs w:val="24"/>
              </w:rPr>
              <w:t>mail</w:t>
            </w:r>
            <w:r w:rsidRPr="002B037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D7EB9" w:rsidTr="00957651">
        <w:trPr>
          <w:trHeight w:val="2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2B037B" w:rsidTr="00957651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37B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D7EB9" w:rsidTr="00957651">
        <w:trPr>
          <w:trHeight w:val="31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37B">
              <w:rPr>
                <w:rFonts w:ascii="Times New Roman" w:hAnsi="Times New Roman"/>
                <w:w w:val="97"/>
                <w:sz w:val="24"/>
                <w:szCs w:val="24"/>
                <w:lang w:val="ru-RU"/>
              </w:rPr>
              <w:t>Название работы, представленной на конкурс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D7EB9" w:rsidTr="00957651">
        <w:trPr>
          <w:trHeight w:val="8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2B037B" w:rsidTr="00957651">
        <w:trPr>
          <w:trHeight w:val="267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37B">
              <w:rPr>
                <w:rFonts w:ascii="Times New Roman" w:hAnsi="Times New Roman"/>
                <w:sz w:val="24"/>
                <w:szCs w:val="24"/>
              </w:rPr>
              <w:t>Номинацияуказатьпорядковыйномер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D7EB9" w:rsidTr="00957651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37B">
              <w:rPr>
                <w:rFonts w:ascii="Times New Roman" w:hAnsi="Times New Roman"/>
                <w:sz w:val="24"/>
                <w:szCs w:val="24"/>
                <w:lang w:val="ru-RU"/>
              </w:rPr>
              <w:t>Почтовый адрес автора для писем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2B037B" w:rsidTr="00957651">
        <w:trPr>
          <w:trHeight w:val="266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37B">
              <w:rPr>
                <w:rFonts w:ascii="Times New Roman" w:hAnsi="Times New Roman"/>
                <w:sz w:val="24"/>
                <w:szCs w:val="24"/>
              </w:rPr>
              <w:t>Электронныйадресавтора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2B037B" w:rsidTr="00957651">
        <w:trPr>
          <w:trHeight w:val="238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957651" w:rsidRDefault="00FE2A8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D7EB9" w:rsidTr="00957651">
        <w:trPr>
          <w:trHeight w:val="237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2B037B" w:rsidRDefault="00EA555B" w:rsidP="00957651">
            <w:pPr>
              <w:widowControl w:val="0"/>
              <w:autoSpaceDE w:val="0"/>
              <w:autoSpaceDN w:val="0"/>
              <w:adjustRightInd w:val="0"/>
              <w:spacing w:after="0"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B037B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Организационный взнос (сумма, дата и способ</w:t>
            </w:r>
            <w:proofErr w:type="gramEnd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2B037B" w:rsidTr="00957651">
        <w:trPr>
          <w:trHeight w:val="314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37B">
              <w:rPr>
                <w:rFonts w:ascii="Times New Roman" w:hAnsi="Times New Roman"/>
                <w:sz w:val="24"/>
                <w:szCs w:val="24"/>
              </w:rPr>
              <w:t>оплаты</w:t>
            </w:r>
            <w:proofErr w:type="spellEnd"/>
            <w:r w:rsidRPr="002B037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85" w:rsidRPr="00CD7EB9" w:rsidTr="00957651">
        <w:trPr>
          <w:trHeight w:val="310"/>
        </w:trPr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E2A85" w:rsidRPr="002B037B" w:rsidRDefault="00EA5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037B">
              <w:rPr>
                <w:rFonts w:ascii="Times New Roman" w:hAnsi="Times New Roman"/>
                <w:sz w:val="24"/>
                <w:szCs w:val="24"/>
                <w:lang w:val="ru-RU"/>
              </w:rPr>
              <w:t>Откуда Вы узнали о нас?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E2A85" w:rsidRPr="00CD7EB9" w:rsidTr="00957651">
        <w:trPr>
          <w:trHeight w:val="242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E2A85" w:rsidRPr="002B037B" w:rsidRDefault="00FE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46C18" w:rsidRPr="00A442E8" w:rsidRDefault="00246C1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A442E8" w:rsidRDefault="00EA555B" w:rsidP="00071861">
      <w:pPr>
        <w:widowControl w:val="0"/>
        <w:autoSpaceDE w:val="0"/>
        <w:autoSpaceDN w:val="0"/>
        <w:adjustRightInd w:val="0"/>
        <w:spacing w:after="0" w:line="240" w:lineRule="auto"/>
        <w:ind w:left="120"/>
        <w:jc w:val="right"/>
        <w:rPr>
          <w:rFonts w:ascii="Times New Roman" w:hAnsi="Times New Roman"/>
          <w:sz w:val="24"/>
          <w:szCs w:val="24"/>
          <w:lang w:val="ru-RU"/>
        </w:rPr>
      </w:pPr>
      <w:r w:rsidRPr="00A442E8">
        <w:rPr>
          <w:rFonts w:ascii="Times New Roman" w:hAnsi="Times New Roman"/>
          <w:b/>
          <w:bCs/>
          <w:sz w:val="24"/>
          <w:szCs w:val="24"/>
          <w:lang w:val="ru-RU"/>
        </w:rPr>
        <w:t>Приложение 2</w:t>
      </w: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246C18" w:rsidRDefault="009529F0" w:rsidP="00246C1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FE2A85" w:rsidRPr="00A442E8" w:rsidRDefault="00EA555B">
      <w:pPr>
        <w:widowControl w:val="0"/>
        <w:overflowPunct w:val="0"/>
        <w:autoSpaceDE w:val="0"/>
        <w:autoSpaceDN w:val="0"/>
        <w:adjustRightInd w:val="0"/>
        <w:spacing w:after="0" w:line="335" w:lineRule="auto"/>
        <w:ind w:left="120" w:right="660"/>
        <w:rPr>
          <w:rFonts w:ascii="Times New Roman" w:hAnsi="Times New Roman"/>
          <w:sz w:val="24"/>
          <w:szCs w:val="24"/>
          <w:lang w:val="ru-RU"/>
        </w:rPr>
      </w:pPr>
      <w:r w:rsidRPr="00A442E8">
        <w:rPr>
          <w:rFonts w:ascii="Times New Roman" w:hAnsi="Times New Roman"/>
          <w:b/>
          <w:bCs/>
          <w:sz w:val="24"/>
          <w:szCs w:val="24"/>
          <w:lang w:val="ru-RU"/>
        </w:rPr>
        <w:t>Так как Международный инновационный центр находится в Чехии, предлагаем производить оплату через «</w:t>
      </w:r>
      <w:proofErr w:type="spellStart"/>
      <w:r w:rsidRPr="00A442E8">
        <w:rPr>
          <w:rFonts w:ascii="Times New Roman" w:hAnsi="Times New Roman"/>
          <w:b/>
          <w:bCs/>
          <w:sz w:val="24"/>
          <w:szCs w:val="24"/>
          <w:lang w:val="ru-RU"/>
        </w:rPr>
        <w:t>Яндекс</w:t>
      </w:r>
      <w:proofErr w:type="spellEnd"/>
      <w:r w:rsidRPr="00A442E8">
        <w:rPr>
          <w:rFonts w:ascii="Times New Roman" w:hAnsi="Times New Roman"/>
          <w:b/>
          <w:bCs/>
          <w:sz w:val="24"/>
          <w:szCs w:val="24"/>
          <w:lang w:val="ru-RU"/>
        </w:rPr>
        <w:t xml:space="preserve"> Деньги», </w:t>
      </w:r>
      <w:proofErr w:type="spellStart"/>
      <w:r w:rsidRPr="00A442E8">
        <w:rPr>
          <w:rFonts w:ascii="Times New Roman" w:hAnsi="Times New Roman"/>
          <w:b/>
          <w:bCs/>
          <w:sz w:val="24"/>
          <w:szCs w:val="24"/>
        </w:rPr>
        <w:t>VisaQiwiWallet</w:t>
      </w:r>
      <w:proofErr w:type="spellEnd"/>
      <w:r w:rsidRPr="00A442E8">
        <w:rPr>
          <w:rFonts w:ascii="Times New Roman" w:hAnsi="Times New Roman"/>
          <w:b/>
          <w:bCs/>
          <w:color w:val="0D0D0D"/>
          <w:sz w:val="24"/>
          <w:szCs w:val="24"/>
          <w:lang w:val="ru-RU"/>
        </w:rPr>
        <w:t>.</w:t>
      </w:r>
    </w:p>
    <w:p w:rsidR="00246C18" w:rsidRDefault="00246C18" w:rsidP="00D44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6C18" w:rsidRPr="00347B71" w:rsidRDefault="00246C18" w:rsidP="00347B71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42298B" w:rsidRPr="00B31873" w:rsidTr="007A6ACB">
        <w:trPr>
          <w:trHeight w:val="286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B31873" w:rsidRDefault="0042298B" w:rsidP="007A6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1" w:name="page5"/>
            <w:bookmarkEnd w:id="1"/>
            <w:proofErr w:type="spellStart"/>
            <w:r w:rsidRPr="00B3187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B31873" w:rsidRDefault="0042298B" w:rsidP="007A6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873">
              <w:rPr>
                <w:rFonts w:ascii="Times New Roman" w:hAnsi="Times New Roman"/>
                <w:b/>
                <w:bCs/>
                <w:sz w:val="24"/>
                <w:szCs w:val="24"/>
              </w:rPr>
              <w:t>Номерасчетов</w:t>
            </w:r>
            <w:proofErr w:type="spellEnd"/>
          </w:p>
        </w:tc>
      </w:tr>
      <w:tr w:rsidR="0042298B" w:rsidRPr="00B31873" w:rsidTr="007A6ACB">
        <w:trPr>
          <w:trHeight w:val="2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B31873" w:rsidRDefault="0042298B" w:rsidP="007A6A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873">
              <w:rPr>
                <w:rFonts w:ascii="Times New Roman" w:hAnsi="Times New Roman"/>
                <w:b/>
                <w:bCs/>
                <w:sz w:val="24"/>
                <w:szCs w:val="24"/>
              </w:rPr>
              <w:t>ЯндексДеньги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B31873" w:rsidRDefault="0042298B" w:rsidP="007A6A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B31873">
              <w:rPr>
                <w:rFonts w:ascii="Times New Roman" w:hAnsi="Times New Roman"/>
                <w:b/>
                <w:sz w:val="24"/>
                <w:szCs w:val="24"/>
              </w:rPr>
              <w:t>410014676251568</w:t>
            </w:r>
          </w:p>
        </w:tc>
      </w:tr>
      <w:tr w:rsidR="0042298B" w:rsidRPr="00B31873" w:rsidTr="007A6ACB">
        <w:trPr>
          <w:trHeight w:val="26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B31873" w:rsidRDefault="0042298B" w:rsidP="007A6AC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B318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Visa </w:t>
            </w:r>
            <w:proofErr w:type="spellStart"/>
            <w:r w:rsidRPr="00B31873">
              <w:rPr>
                <w:rFonts w:ascii="Times New Roman" w:hAnsi="Times New Roman"/>
                <w:b/>
                <w:bCs/>
                <w:sz w:val="24"/>
                <w:szCs w:val="24"/>
              </w:rPr>
              <w:t>Qiwi</w:t>
            </w:r>
            <w:proofErr w:type="spellEnd"/>
            <w:r w:rsidRPr="00B318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Wallet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298B" w:rsidRPr="00B31873" w:rsidRDefault="0042298B" w:rsidP="007A6AC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B31873">
              <w:rPr>
                <w:rFonts w:ascii="Times New Roman" w:hAnsi="Times New Roman"/>
                <w:b/>
                <w:bCs/>
                <w:sz w:val="24"/>
                <w:szCs w:val="24"/>
              </w:rPr>
              <w:t>+79617956392</w:t>
            </w:r>
          </w:p>
        </w:tc>
      </w:tr>
      <w:tr w:rsidR="0042298B" w:rsidRPr="00B31873" w:rsidTr="007A6ACB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298B" w:rsidRPr="00C24F81" w:rsidRDefault="0042298B" w:rsidP="00C24F8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ru-RU"/>
              </w:rPr>
            </w:pPr>
            <w:proofErr w:type="spellStart"/>
            <w:r w:rsidRPr="00B31873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КартаСбербанка</w:t>
            </w:r>
            <w:proofErr w:type="spellEnd"/>
            <w:r w:rsidRPr="00B31873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(</w:t>
            </w:r>
            <w:r w:rsid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ru-RU"/>
              </w:rPr>
              <w:t>Мир)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298B" w:rsidRPr="00B31873" w:rsidRDefault="0042298B" w:rsidP="007A6A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2202 2015 0875 0201</w:t>
            </w:r>
          </w:p>
        </w:tc>
      </w:tr>
      <w:tr w:rsidR="00C24F81" w:rsidRPr="00B31873" w:rsidTr="007A6ACB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Pr="00B31873" w:rsidRDefault="00C24F81" w:rsidP="007A6A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proofErr w:type="spellStart"/>
            <w:r w:rsidRP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КартаСбербанка</w:t>
            </w:r>
            <w:proofErr w:type="spellEnd"/>
            <w:r w:rsidRP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Viza</w:t>
            </w:r>
            <w:proofErr w:type="spellEnd"/>
            <w:r w:rsidRP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Default="00A53F01" w:rsidP="007A6A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F01">
              <w:rPr>
                <w:rFonts w:ascii="Times New Roman" w:hAnsi="Times New Roman"/>
                <w:b/>
                <w:bCs/>
                <w:sz w:val="24"/>
                <w:szCs w:val="24"/>
              </w:rPr>
              <w:t>4276 4100 1441 1565</w:t>
            </w:r>
          </w:p>
        </w:tc>
      </w:tr>
      <w:tr w:rsidR="00C24F81" w:rsidRPr="00B31873" w:rsidTr="007A6ACB">
        <w:trPr>
          <w:trHeight w:val="2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Pr="00C24F81" w:rsidRDefault="00C24F81" w:rsidP="00C24F8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val="ru-RU"/>
              </w:rPr>
            </w:pPr>
            <w:proofErr w:type="spellStart"/>
            <w:r w:rsidRP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КартаЯндексДеньги</w:t>
            </w:r>
            <w:proofErr w:type="spellEnd"/>
            <w:r w:rsidRP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 xml:space="preserve"> (MasterCard)</w:t>
            </w:r>
            <w:r w:rsidRPr="00C24F81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ab/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F81" w:rsidRDefault="00C24F81" w:rsidP="007A6ACB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F81">
              <w:rPr>
                <w:rFonts w:ascii="Times New Roman" w:hAnsi="Times New Roman"/>
                <w:b/>
                <w:bCs/>
                <w:sz w:val="24"/>
                <w:szCs w:val="24"/>
              </w:rPr>
              <w:t>5106 2180 3190 4857</w:t>
            </w:r>
          </w:p>
        </w:tc>
      </w:tr>
    </w:tbl>
    <w:p w:rsidR="00FE2A85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2298B" w:rsidRDefault="004229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42298B" w:rsidRPr="0042298B" w:rsidRDefault="004229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D1E10" w:rsidRPr="00DD1E10" w:rsidRDefault="00DD1E10" w:rsidP="00DD1E1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  <w:lang w:val="ru-RU"/>
        </w:rPr>
      </w:pPr>
      <w:r w:rsidRPr="00DD1E10">
        <w:rPr>
          <w:rFonts w:ascii="Times New Roman" w:hAnsi="Times New Roman"/>
          <w:sz w:val="24"/>
          <w:szCs w:val="24"/>
          <w:lang w:val="ru-RU"/>
        </w:rPr>
        <w:t xml:space="preserve">Участники стран СНГ, кроме Украины могут без процентов перечислить взнос на Киви-кошелек по номеру телефона +79617956392. Участники из Украины могут сделать перевод </w:t>
      </w:r>
      <w:r w:rsidRPr="00DD1E10">
        <w:rPr>
          <w:rFonts w:ascii="Times New Roman" w:hAnsi="Times New Roman"/>
          <w:sz w:val="24"/>
          <w:szCs w:val="24"/>
        </w:rPr>
        <w:t>WesternUnion</w:t>
      </w:r>
      <w:r w:rsidRPr="00DD1E10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DD1E10">
        <w:rPr>
          <w:rFonts w:ascii="Times New Roman" w:hAnsi="Times New Roman"/>
          <w:sz w:val="24"/>
          <w:szCs w:val="24"/>
          <w:lang w:val="ru-RU"/>
        </w:rPr>
        <w:t>ПриватБанке</w:t>
      </w:r>
      <w:proofErr w:type="spellEnd"/>
      <w:r w:rsidRPr="00DD1E10">
        <w:rPr>
          <w:rFonts w:ascii="Times New Roman" w:hAnsi="Times New Roman"/>
          <w:sz w:val="24"/>
          <w:szCs w:val="24"/>
          <w:lang w:val="ru-RU"/>
        </w:rPr>
        <w:t>.</w:t>
      </w:r>
    </w:p>
    <w:p w:rsidR="00FE2A85" w:rsidRPr="00DD1E10" w:rsidRDefault="00DD1E10" w:rsidP="00DD1E10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  <w:lang w:val="ru-RU"/>
        </w:rPr>
      </w:pPr>
      <w:r w:rsidRPr="00DD1E10">
        <w:rPr>
          <w:rFonts w:ascii="Times New Roman" w:hAnsi="Times New Roman"/>
          <w:sz w:val="24"/>
          <w:szCs w:val="24"/>
          <w:lang w:val="ru-RU"/>
        </w:rPr>
        <w:t>*В сообщении указать ФИО участников.</w:t>
      </w: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A442E8" w:rsidRDefault="00FE2A8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  <w:lang w:val="ru-RU"/>
        </w:rPr>
      </w:pPr>
    </w:p>
    <w:p w:rsidR="00FE2A85" w:rsidRPr="00A442E8" w:rsidRDefault="00EA555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A442E8">
        <w:rPr>
          <w:rFonts w:ascii="Times New Roman" w:hAnsi="Times New Roman"/>
          <w:b/>
          <w:bCs/>
          <w:sz w:val="24"/>
          <w:szCs w:val="24"/>
          <w:lang w:val="ru-RU"/>
        </w:rPr>
        <w:t>Реквизиты для банковского перевода</w:t>
      </w:r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ru-RU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>Forpaymentsfromabroad</w:t>
      </w:r>
      <w:r w:rsidRPr="005A2C3B">
        <w:rPr>
          <w:rFonts w:ascii="Times New Roman" w:eastAsia="Calibri" w:hAnsi="Times New Roman"/>
          <w:color w:val="000000"/>
          <w:sz w:val="24"/>
          <w:szCs w:val="24"/>
          <w:lang w:val="ru-RU"/>
        </w:rPr>
        <w:t>:</w:t>
      </w:r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>IBAN:</w:t>
      </w:r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CZ57 0300 0000 0002 8888 5820</w:t>
      </w:r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 xml:space="preserve">SWIFT: </w:t>
      </w:r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CEKOCZPP</w:t>
      </w:r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 xml:space="preserve">Name of the bank: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Československá</w:t>
      </w:r>
      <w:proofErr w:type="spellEnd"/>
      <w:r w:rsidR="005A2C3B"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obchodní</w:t>
      </w:r>
      <w:proofErr w:type="spellEnd"/>
      <w:r w:rsidR="005A2C3B"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banka</w:t>
      </w:r>
      <w:proofErr w:type="spellEnd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, a. s</w:t>
      </w:r>
      <w:proofErr w:type="gram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5A2C3B">
        <w:rPr>
          <w:rFonts w:ascii="Times New Roman" w:eastAsia="Calibri" w:hAnsi="Times New Roman"/>
          <w:color w:val="000000"/>
          <w:sz w:val="24"/>
          <w:szCs w:val="24"/>
        </w:rPr>
        <w:t>.</w:t>
      </w:r>
      <w:proofErr w:type="gramEnd"/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 xml:space="preserve">Legal address: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Radlická</w:t>
      </w:r>
      <w:proofErr w:type="spellEnd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333/150, 150 57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Praha</w:t>
      </w:r>
      <w:proofErr w:type="spellEnd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5</w:t>
      </w:r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 xml:space="preserve">Account owner: </w:t>
      </w:r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 VILLA FLORA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s.r.o</w:t>
      </w:r>
      <w:proofErr w:type="spellEnd"/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 xml:space="preserve">The legal owner of the account: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Masarykova</w:t>
      </w:r>
      <w:proofErr w:type="spellEnd"/>
      <w:r w:rsidR="005A2C3B"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třida</w:t>
      </w:r>
      <w:proofErr w:type="spellEnd"/>
      <w:r w:rsidRPr="005A2C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668/29, Teplice, 415 01 Czech Republic</w:t>
      </w:r>
      <w:r w:rsidRPr="005A2C3B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>Comment on payment: Your name, first name, date of birth</w:t>
      </w:r>
    </w:p>
    <w:p w:rsidR="009232BB" w:rsidRPr="005A2C3B" w:rsidRDefault="009232BB" w:rsidP="009232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5A2C3B">
        <w:rPr>
          <w:rFonts w:ascii="Times New Roman" w:eastAsia="Calibri" w:hAnsi="Times New Roman"/>
          <w:color w:val="000000"/>
          <w:sz w:val="24"/>
          <w:szCs w:val="24"/>
        </w:rPr>
        <w:t>Currency of account: Czech Koruna (CZK)</w:t>
      </w:r>
    </w:p>
    <w:p w:rsidR="00FE2A85" w:rsidRPr="009232BB" w:rsidRDefault="00FE2A85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120" w:right="3180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FE2A85" w:rsidRPr="009232BB" w:rsidRDefault="00FE2A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E2A85" w:rsidRPr="009232BB" w:rsidSect="00D060A9">
      <w:pgSz w:w="11906" w:h="16838"/>
      <w:pgMar w:top="1113" w:right="740" w:bottom="1440" w:left="158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5BE05F9"/>
    <w:multiLevelType w:val="multilevel"/>
    <w:tmpl w:val="947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F20BB5"/>
    <w:multiLevelType w:val="hybridMultilevel"/>
    <w:tmpl w:val="968AC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5502E6"/>
    <w:multiLevelType w:val="multilevel"/>
    <w:tmpl w:val="C68E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141B2"/>
    <w:multiLevelType w:val="hybridMultilevel"/>
    <w:tmpl w:val="0922DF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72CDD"/>
    <w:multiLevelType w:val="hybridMultilevel"/>
    <w:tmpl w:val="D1F07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B46B4D"/>
    <w:multiLevelType w:val="hybridMultilevel"/>
    <w:tmpl w:val="4F189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5B7569"/>
    <w:multiLevelType w:val="hybridMultilevel"/>
    <w:tmpl w:val="129AE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C643F6"/>
    <w:multiLevelType w:val="hybridMultilevel"/>
    <w:tmpl w:val="1F4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4375C"/>
    <w:multiLevelType w:val="hybridMultilevel"/>
    <w:tmpl w:val="15F6CA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144F8B"/>
    <w:multiLevelType w:val="multilevel"/>
    <w:tmpl w:val="A3A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A32AE"/>
    <w:multiLevelType w:val="multilevel"/>
    <w:tmpl w:val="A4F01C34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50338D1"/>
    <w:multiLevelType w:val="hybridMultilevel"/>
    <w:tmpl w:val="B67E7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347794"/>
    <w:multiLevelType w:val="hybridMultilevel"/>
    <w:tmpl w:val="78DAD5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A60700"/>
    <w:multiLevelType w:val="multilevel"/>
    <w:tmpl w:val="7340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94D4E"/>
    <w:multiLevelType w:val="hybridMultilevel"/>
    <w:tmpl w:val="C3762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DF2BAB"/>
    <w:multiLevelType w:val="hybridMultilevel"/>
    <w:tmpl w:val="FF2850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A282C"/>
    <w:multiLevelType w:val="hybridMultilevel"/>
    <w:tmpl w:val="90244F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462410"/>
    <w:multiLevelType w:val="multilevel"/>
    <w:tmpl w:val="6BF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3"/>
  </w:num>
  <w:num w:numId="7">
    <w:abstractNumId w:val="17"/>
  </w:num>
  <w:num w:numId="8">
    <w:abstractNumId w:val="4"/>
  </w:num>
  <w:num w:numId="9">
    <w:abstractNumId w:val="21"/>
  </w:num>
  <w:num w:numId="10">
    <w:abstractNumId w:val="14"/>
  </w:num>
  <w:num w:numId="11">
    <w:abstractNumId w:val="11"/>
  </w:num>
  <w:num w:numId="12">
    <w:abstractNumId w:val="5"/>
  </w:num>
  <w:num w:numId="13">
    <w:abstractNumId w:val="9"/>
  </w:num>
  <w:num w:numId="14">
    <w:abstractNumId w:val="19"/>
  </w:num>
  <w:num w:numId="15">
    <w:abstractNumId w:val="8"/>
  </w:num>
  <w:num w:numId="16">
    <w:abstractNumId w:val="12"/>
  </w:num>
  <w:num w:numId="17">
    <w:abstractNumId w:val="15"/>
  </w:num>
  <w:num w:numId="18">
    <w:abstractNumId w:val="7"/>
  </w:num>
  <w:num w:numId="19">
    <w:abstractNumId w:val="10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55B"/>
    <w:rsid w:val="00071861"/>
    <w:rsid w:val="00111A6F"/>
    <w:rsid w:val="002035C9"/>
    <w:rsid w:val="00246C18"/>
    <w:rsid w:val="002558E7"/>
    <w:rsid w:val="002B037B"/>
    <w:rsid w:val="002D0B2E"/>
    <w:rsid w:val="00314FDD"/>
    <w:rsid w:val="00347B71"/>
    <w:rsid w:val="00373B1F"/>
    <w:rsid w:val="0038178D"/>
    <w:rsid w:val="003910FC"/>
    <w:rsid w:val="0042298B"/>
    <w:rsid w:val="004323CC"/>
    <w:rsid w:val="00466DAE"/>
    <w:rsid w:val="004C5637"/>
    <w:rsid w:val="00501571"/>
    <w:rsid w:val="00502E6F"/>
    <w:rsid w:val="00580676"/>
    <w:rsid w:val="005A2C3B"/>
    <w:rsid w:val="005D128B"/>
    <w:rsid w:val="005E451E"/>
    <w:rsid w:val="005F27C9"/>
    <w:rsid w:val="00604AB4"/>
    <w:rsid w:val="00637C8C"/>
    <w:rsid w:val="006A0FA2"/>
    <w:rsid w:val="006F62FE"/>
    <w:rsid w:val="00745606"/>
    <w:rsid w:val="00761432"/>
    <w:rsid w:val="007A6ACB"/>
    <w:rsid w:val="007D06CD"/>
    <w:rsid w:val="0085014B"/>
    <w:rsid w:val="008B2A51"/>
    <w:rsid w:val="008F70E4"/>
    <w:rsid w:val="009232BB"/>
    <w:rsid w:val="009529F0"/>
    <w:rsid w:val="00957651"/>
    <w:rsid w:val="0096505C"/>
    <w:rsid w:val="00A25459"/>
    <w:rsid w:val="00A442E8"/>
    <w:rsid w:val="00A53F01"/>
    <w:rsid w:val="00AD5456"/>
    <w:rsid w:val="00AE3995"/>
    <w:rsid w:val="00AF13D9"/>
    <w:rsid w:val="00B571E5"/>
    <w:rsid w:val="00C04BC4"/>
    <w:rsid w:val="00C17BEA"/>
    <w:rsid w:val="00C24F81"/>
    <w:rsid w:val="00C32224"/>
    <w:rsid w:val="00C94342"/>
    <w:rsid w:val="00CC2823"/>
    <w:rsid w:val="00CC5E3A"/>
    <w:rsid w:val="00CD7EB9"/>
    <w:rsid w:val="00D060A9"/>
    <w:rsid w:val="00D1485A"/>
    <w:rsid w:val="00D20D0B"/>
    <w:rsid w:val="00D4402D"/>
    <w:rsid w:val="00D52C8D"/>
    <w:rsid w:val="00D87CCF"/>
    <w:rsid w:val="00DD1E10"/>
    <w:rsid w:val="00DD27AF"/>
    <w:rsid w:val="00DE1AF1"/>
    <w:rsid w:val="00E900ED"/>
    <w:rsid w:val="00EA555B"/>
    <w:rsid w:val="00EC611A"/>
    <w:rsid w:val="00F85A0A"/>
    <w:rsid w:val="00FE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5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3B1F"/>
    <w:rPr>
      <w:color w:val="0000FF"/>
      <w:u w:val="single"/>
    </w:rPr>
  </w:style>
  <w:style w:type="table" w:customStyle="1" w:styleId="111">
    <w:name w:val="Сетка таблицы111"/>
    <w:basedOn w:val="a1"/>
    <w:next w:val="a4"/>
    <w:uiPriority w:val="59"/>
    <w:rsid w:val="00347B7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4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4"/>
    <w:uiPriority w:val="59"/>
    <w:rsid w:val="0096505C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next w:val="a5"/>
    <w:uiPriority w:val="99"/>
    <w:semiHidden/>
    <w:unhideWhenUsed/>
    <w:rsid w:val="00D4402D"/>
    <w:rPr>
      <w:rFonts w:ascii="Times New Roman" w:eastAsia="Calibri" w:hAnsi="Times New Roman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D4402D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CD7EB9"/>
    <w:pPr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a77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perspektiva-plus.pro/index.php/konkurs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snaa77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87BE838-74F3-4D78-AAE6-ADC44B98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9191</CharactersWithSpaces>
  <SharedDoc>false</SharedDoc>
  <HLinks>
    <vt:vector size="18" baseType="variant">
      <vt:variant>
        <vt:i4>6422546</vt:i4>
      </vt:variant>
      <vt:variant>
        <vt:i4>6</vt:i4>
      </vt:variant>
      <vt:variant>
        <vt:i4>0</vt:i4>
      </vt:variant>
      <vt:variant>
        <vt:i4>5</vt:i4>
      </vt:variant>
      <vt:variant>
        <vt:lpwstr>mailto:vesnaa777@gmail.com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http://perspektiva-plus.pro/index.php/konkursy</vt:lpwstr>
      </vt:variant>
      <vt:variant>
        <vt:lpwstr/>
      </vt:variant>
      <vt:variant>
        <vt:i4>6422546</vt:i4>
      </vt:variant>
      <vt:variant>
        <vt:i4>0</vt:i4>
      </vt:variant>
      <vt:variant>
        <vt:i4>0</vt:i4>
      </vt:variant>
      <vt:variant>
        <vt:i4>5</vt:i4>
      </vt:variant>
      <vt:variant>
        <vt:lpwstr>mailto:vesnaa777@gmail.com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3</cp:revision>
  <dcterms:created xsi:type="dcterms:W3CDTF">2017-12-29T08:25:00Z</dcterms:created>
  <dcterms:modified xsi:type="dcterms:W3CDTF">2020-07-24T07:43:00Z</dcterms:modified>
</cp:coreProperties>
</file>